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t>常州市亚尔佳商贸有限公司</w:t>
            </w:r>
            <w:bookmarkEnd w:id="0"/>
            <w:r>
              <w:rPr>
                <w:rFonts w:hint="eastAsia"/>
                <w:lang w:val="en-US" w:eastAsia="zh-CN"/>
              </w:rPr>
              <w:t>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苏职质控（定期）（2026）029855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常州市亚尔佳商贸有限公司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常州市金坛区金城镇白塔丹金路1号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陈伟挺、张卫利、许海霞、刘冠猛、张键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陶经理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陶经理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98C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0845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EA89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241891E6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CCB7FA1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381</Characters>
  <Lines>2</Lines>
  <Paragraphs>1</Paragraphs>
  <TotalTime>13</TotalTime>
  <ScaleCrop>false</ScaleCrop>
  <LinksUpToDate>false</LinksUpToDate>
  <CharactersWithSpaces>381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2026-09-30T08:35:09Z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